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Lines="30"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  <w:t>洛阳市XX商会主要负责人登记表</w:t>
      </w:r>
    </w:p>
    <w:tbl>
      <w:tblPr>
        <w:tblStyle w:val="6"/>
        <w:tblW w:w="921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0"/>
        <w:gridCol w:w="1503"/>
        <w:gridCol w:w="1132"/>
        <w:gridCol w:w="718"/>
        <w:gridCol w:w="188"/>
        <w:gridCol w:w="170"/>
        <w:gridCol w:w="742"/>
        <w:gridCol w:w="154"/>
        <w:gridCol w:w="396"/>
        <w:gridCol w:w="22"/>
        <w:gridCol w:w="657"/>
        <w:gridCol w:w="166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tcBorders>
              <w:top w:val="single" w:color="auto" w:sz="8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姓　  名</w:t>
            </w:r>
          </w:p>
        </w:tc>
        <w:tc>
          <w:tcPr>
            <w:tcW w:w="1503" w:type="dxa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5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性 别</w:t>
            </w:r>
          </w:p>
        </w:tc>
        <w:tc>
          <w:tcPr>
            <w:tcW w:w="906" w:type="dxa"/>
            <w:gridSpan w:val="2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066" w:type="dxa"/>
            <w:gridSpan w:val="3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民 族</w:t>
            </w:r>
          </w:p>
        </w:tc>
        <w:tc>
          <w:tcPr>
            <w:tcW w:w="1075" w:type="dxa"/>
            <w:gridSpan w:val="3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vMerge w:val="restart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5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籍 贯</w:t>
            </w:r>
          </w:p>
        </w:tc>
        <w:tc>
          <w:tcPr>
            <w:tcW w:w="3047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vMerge w:val="continue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5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20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971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vMerge w:val="continue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ind w:right="17" w:rightChars="8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4453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所  学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专  业</w:t>
            </w:r>
          </w:p>
        </w:tc>
        <w:tc>
          <w:tcPr>
            <w:tcW w:w="1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  　历</w:t>
            </w:r>
          </w:p>
        </w:tc>
        <w:tc>
          <w:tcPr>
            <w:tcW w:w="15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 位</w:t>
            </w:r>
          </w:p>
        </w:tc>
        <w:tc>
          <w:tcPr>
            <w:tcW w:w="181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掌握何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种外语</w:t>
            </w:r>
          </w:p>
        </w:tc>
        <w:tc>
          <w:tcPr>
            <w:tcW w:w="1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单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位</w:t>
            </w:r>
          </w:p>
        </w:tc>
        <w:tc>
          <w:tcPr>
            <w:tcW w:w="4453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职  称</w:t>
            </w:r>
          </w:p>
        </w:tc>
        <w:tc>
          <w:tcPr>
            <w:tcW w:w="1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商会职务</w:t>
            </w:r>
          </w:p>
        </w:tc>
        <w:tc>
          <w:tcPr>
            <w:tcW w:w="335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任职时间</w:t>
            </w:r>
          </w:p>
        </w:tc>
        <w:tc>
          <w:tcPr>
            <w:tcW w:w="2341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7344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263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39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231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6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widowControl/>
              <w:spacing w:after="24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个人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简历</w:t>
            </w:r>
          </w:p>
          <w:p>
            <w:pPr>
              <w:widowControl/>
              <w:spacing w:after="24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及社会职务</w:t>
            </w:r>
          </w:p>
        </w:tc>
        <w:tc>
          <w:tcPr>
            <w:tcW w:w="7344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ind w:left="2059" w:hanging="2386" w:hangingChars="820"/>
              <w:rPr>
                <w:rFonts w:hint="eastAsia" w:ascii="宋体" w:hAnsi="宋体" w:eastAsia="宋体" w:cs="宋体"/>
                <w:snapToGrid w:val="0"/>
                <w:kern w:val="0"/>
                <w:sz w:val="28"/>
                <w:szCs w:val="28"/>
              </w:rPr>
            </w:pPr>
          </w:p>
        </w:tc>
      </w:tr>
    </w:tbl>
    <w:p>
      <w:pPr>
        <w:spacing w:line="20" w:lineRule="exact"/>
        <w:rPr>
          <w:rFonts w:hint="eastAsia" w:ascii="宋体" w:hAnsi="宋体" w:eastAsia="宋体" w:cs="宋体"/>
          <w:sz w:val="28"/>
          <w:szCs w:val="28"/>
        </w:rPr>
      </w:pPr>
    </w:p>
    <w:tbl>
      <w:tblPr>
        <w:tblStyle w:val="6"/>
        <w:tblpPr w:leftFromText="180" w:rightFromText="180" w:vertAnchor="text" w:horzAnchor="page" w:tblpX="1392" w:tblpY="324"/>
        <w:tblOverlap w:val="never"/>
        <w:tblW w:w="905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61"/>
        <w:gridCol w:w="759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46" w:hRule="atLeast"/>
        </w:trPr>
        <w:tc>
          <w:tcPr>
            <w:tcW w:w="1461" w:type="dxa"/>
            <w:tcBorders>
              <w:top w:val="single" w:color="auto" w:sz="8" w:space="0"/>
              <w:left w:val="single" w:color="auto" w:sz="8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企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业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基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本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情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况</w:t>
            </w:r>
          </w:p>
        </w:tc>
        <w:tc>
          <w:tcPr>
            <w:tcW w:w="7598" w:type="dxa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ind w:firstLine="582" w:firstLineChars="200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86" w:hRule="atLeast"/>
        </w:trPr>
        <w:tc>
          <w:tcPr>
            <w:tcW w:w="1461" w:type="dxa"/>
            <w:tcBorders>
              <w:top w:val="single" w:color="auto" w:sz="2" w:space="0"/>
              <w:left w:val="single" w:color="auto" w:sz="8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表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现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及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荣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誉</w:t>
            </w:r>
          </w:p>
        </w:tc>
        <w:tc>
          <w:tcPr>
            <w:tcW w:w="759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bottom"/>
          </w:tcPr>
          <w:p>
            <w:pPr>
              <w:widowControl/>
              <w:spacing w:line="480" w:lineRule="exact"/>
              <w:ind w:right="884" w:rightChars="400"/>
              <w:jc w:val="righ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3" w:hRule="atLeast"/>
        </w:trPr>
        <w:tc>
          <w:tcPr>
            <w:tcW w:w="1461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备  注</w:t>
            </w:r>
          </w:p>
        </w:tc>
        <w:tc>
          <w:tcPr>
            <w:tcW w:w="7598" w:type="dxa"/>
            <w:tcBorders>
              <w:top w:val="single" w:color="auto" w:sz="2" w:space="0"/>
              <w:left w:val="sing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</w:tbl>
    <w:p>
      <w:pPr>
        <w:spacing w:line="20" w:lineRule="exact"/>
        <w:rPr>
          <w:rFonts w:ascii="Times New Roman" w:hAnsi="Times New Roman"/>
        </w:rPr>
      </w:pPr>
    </w:p>
    <w:p/>
    <w:sectPr>
      <w:footerReference r:id="rId3" w:type="default"/>
      <w:pgSz w:w="11915" w:h="16840"/>
      <w:pgMar w:top="1701" w:right="1417" w:bottom="1701" w:left="1417" w:header="851" w:footer="992" w:gutter="0"/>
      <w:pgNumType w:fmt="decimal"/>
      <w:cols w:space="425" w:num="1"/>
      <w:docGrid w:type="linesAndChars" w:linePitch="629" w:charSpace="2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838A3BF-C41F-4A9E-8E27-204FD095F8D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;Segoe UI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;微软雅黑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FF4A543-AAF5-4623-B3CC-226A7932E500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 w:cs="Times New Roman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- 1 -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3ZjBkODk3MDI2ZDE5ZWNhOTMwZTllNzEwMzU5ZTUifQ=="/>
  </w:docVars>
  <w:rsids>
    <w:rsidRoot w:val="6DF1F91E"/>
    <w:rsid w:val="060D010F"/>
    <w:rsid w:val="33506736"/>
    <w:rsid w:val="6DF1F91E"/>
    <w:rsid w:val="72E946BC"/>
    <w:rsid w:val="76D5066E"/>
    <w:rsid w:val="EFFF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autoSpaceDE w:val="0"/>
      <w:autoSpaceDN w:val="0"/>
      <w:spacing w:before="120" w:after="120"/>
      <w:jc w:val="center"/>
      <w:outlineLvl w:val="1"/>
    </w:pPr>
    <w:rPr>
      <w:rFonts w:ascii="宋体" w:hAnsi="宋体" w:eastAsia="宋体" w:cs="Times New Roman"/>
      <w:b/>
      <w:color w:val="000000"/>
      <w:kern w:val="0"/>
      <w:sz w:val="30"/>
      <w:szCs w:val="1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next w:val="1"/>
    <w:qFormat/>
    <w:uiPriority w:val="0"/>
    <w:pPr>
      <w:spacing w:line="360" w:lineRule="exact"/>
      <w:jc w:val="center"/>
      <w:outlineLvl w:val="0"/>
    </w:pPr>
    <w:rPr>
      <w:rFonts w:ascii="Times New Roman" w:hAnsi="Times New Roman" w:eastAsia="仿宋_GB2312" w:cstheme="majorBidi"/>
      <w:bCs/>
      <w:sz w:val="28"/>
      <w:szCs w:val="32"/>
    </w:rPr>
  </w:style>
  <w:style w:type="paragraph" w:customStyle="1" w:styleId="8">
    <w:name w:val="Default"/>
    <w:basedOn w:val="9"/>
    <w:next w:val="10"/>
    <w:qFormat/>
    <w:uiPriority w:val="99"/>
    <w:pPr>
      <w:autoSpaceDE w:val="0"/>
      <w:autoSpaceDN w:val="0"/>
      <w:adjustRightInd w:val="0"/>
    </w:pPr>
    <w:rPr>
      <w:rFonts w:ascii="仿宋_GB2312" w:hAnsi="仿宋_GB2312" w:eastAsia="宋体" w:cs="仿宋_GB2312"/>
      <w:sz w:val="24"/>
      <w:lang w:bidi="ar-SA"/>
    </w:r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Calibri;Segoe UI" w:hAnsi="Calibri;Segoe UI" w:eastAsia="等线;微软雅黑" w:cs="Times New Roman"/>
      <w:color w:val="000000"/>
      <w:kern w:val="2"/>
      <w:sz w:val="21"/>
      <w:szCs w:val="24"/>
      <w:lang w:val="en-US" w:eastAsia="zh-CN" w:bidi="hi-IN"/>
    </w:rPr>
  </w:style>
  <w:style w:type="paragraph" w:customStyle="1" w:styleId="10">
    <w:name w:val="二级标题"/>
    <w:basedOn w:val="2"/>
    <w:next w:val="1"/>
    <w:qFormat/>
    <w:uiPriority w:val="0"/>
    <w:pPr>
      <w:keepNext w:val="0"/>
      <w:snapToGrid w:val="0"/>
      <w:spacing w:line="600" w:lineRule="exact"/>
      <w:ind w:firstLine="880" w:firstLineChars="200"/>
    </w:pPr>
    <w:rPr>
      <w:rFonts w:hint="eastAsia" w:ascii="Calibri" w:hAnsi="Calibri"/>
      <w:b w:val="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2023-08-29T00:41:00Z</dcterms:created>
  <dc:creator>greatwall</dc:creator>
  <cp:lastModifiedBy>Domestic</cp:lastModifiedBy>
  <dcterms:modified xsi:type="dcterms:W3CDTF">2023-12-14T08:06:01Z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CA706261628C48328E885CE3BC0331A0_12</vt:lpwstr>
  </property>
</Properties>
</file>